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56A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1863CD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bookmarkStart w:id="5" w:name="_GoBack"/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甘肃农垦集团2025年第二批地膜回收利用试点补贴资金计划分配表</w:t>
      </w:r>
      <w:bookmarkEnd w:id="5"/>
    </w:p>
    <w:p w14:paraId="5D5EB5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28"/>
          <w:szCs w:val="2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 xml:space="preserve">  </w:t>
      </w:r>
    </w:p>
    <w:tbl>
      <w:tblPr>
        <w:tblStyle w:val="4"/>
        <w:tblW w:w="1060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1718"/>
        <w:gridCol w:w="2512"/>
        <w:gridCol w:w="1965"/>
        <w:gridCol w:w="2460"/>
        <w:gridCol w:w="930"/>
      </w:tblGrid>
      <w:tr w14:paraId="65059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0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99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OLE_LINK13" w:colFirst="3" w:colLast="5"/>
            <w:bookmarkStart w:id="1" w:name="OLE_LINK8" w:colFirst="5" w:colLast="7"/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7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4E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69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82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第二批任务分解情况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A0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 注</w:t>
            </w:r>
          </w:p>
        </w:tc>
      </w:tr>
      <w:tr w14:paraId="0754F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101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2F88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2" w:name="OLE_LINK12" w:colFirst="4" w:colLast="5"/>
            <w:bookmarkStart w:id="3" w:name="OLE_LINK16" w:colFirst="3" w:colLast="4"/>
            <w:bookmarkStart w:id="4" w:name="OLE_LINK18" w:colFirst="2" w:colLast="3"/>
          </w:p>
        </w:tc>
        <w:tc>
          <w:tcPr>
            <w:tcW w:w="171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844D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D5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加厚高强度地膜（万亩）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51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全生物降解膜</w:t>
            </w:r>
          </w:p>
          <w:p w14:paraId="3A0C8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（万亩）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D1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拟安排资金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8F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bookmarkEnd w:id="0"/>
      <w:bookmarkEnd w:id="2"/>
      <w:bookmarkEnd w:id="3"/>
      <w:bookmarkEnd w:id="4"/>
      <w:tr w14:paraId="63AF1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exac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3089D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3E0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黄羊河集团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8A31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/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893D1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0.1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FBF57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8230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0D066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exac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282F1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41E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黑土洼农场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4678F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0.1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26B0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0.1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BD08F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9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E13C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0BA56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exac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892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798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小宛农场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F7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0.05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07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0.03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58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3.3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1F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5435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exac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D9F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16A9F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亚盛股份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860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0.85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9D1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2.77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1B1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191.7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29C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8628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exact"/>
          <w:jc w:val="center"/>
        </w:trPr>
        <w:tc>
          <w:tcPr>
            <w:tcW w:w="2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F999B9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合计：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6C9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A71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19B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647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bookmarkEnd w:id="1"/>
    </w:tbl>
    <w:p w14:paraId="6BF06628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kM2Q2YmNiMGU2NzJlZDRkNzVhY2FiMTlmN2E2MTAifQ=="/>
  </w:docVars>
  <w:rsids>
    <w:rsidRoot w:val="6CBA7588"/>
    <w:rsid w:val="065A1E4C"/>
    <w:rsid w:val="0DC40A16"/>
    <w:rsid w:val="109B4E7C"/>
    <w:rsid w:val="113A08A0"/>
    <w:rsid w:val="11F0163A"/>
    <w:rsid w:val="22694ED0"/>
    <w:rsid w:val="2354357A"/>
    <w:rsid w:val="2E4D23FF"/>
    <w:rsid w:val="31580B56"/>
    <w:rsid w:val="45862403"/>
    <w:rsid w:val="51C644A9"/>
    <w:rsid w:val="5B38730D"/>
    <w:rsid w:val="5F125A12"/>
    <w:rsid w:val="662B3443"/>
    <w:rsid w:val="6CBA7588"/>
    <w:rsid w:val="7B2632DF"/>
    <w:rsid w:val="7E50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line="360" w:lineRule="auto"/>
    </w:pPr>
    <w:rPr>
      <w:rFonts w:ascii="Times New Roman" w:hAnsi="Times New Roman" w:eastAsia="仿宋_GB2312"/>
      <w:sz w:val="32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631</Words>
  <Characters>726</Characters>
  <Lines>0</Lines>
  <Paragraphs>0</Paragraphs>
  <TotalTime>2</TotalTime>
  <ScaleCrop>false</ScaleCrop>
  <LinksUpToDate>false</LinksUpToDate>
  <CharactersWithSpaces>729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2024-07-01T02:14:00Z</dcterms:created>
  <dc:creator>admin</dc:creator>
  <cp:lastModifiedBy>蔡</cp:lastModifiedBy>
  <cp:lastPrinted>2025-05-29T02:21:00Z</cp:lastPrinted>
  <dcterms:modified xsi:type="dcterms:W3CDTF">2025-05-29T05:26:22Z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D0F50E3E85A54DCC9399B8DDB63B6F20</vt:lpwstr>
  </property>
  <property fmtid="{D5CDD505-2E9C-101B-9397-08002B2CF9AE}" pid="4" name="KSOTemplateDocerSaveRecord">
    <vt:lpwstr>eyJoZGlkIjoiZDE5NDA3YWU2OTcwODNiODBlNWI2NGNiN2EyMDgwZGIiLCJ1c2VySWQiOiIyNTAxOTk1NTgifQ==</vt:lpwstr>
  </property>
</Properties>
</file>